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F6" w:rsidRDefault="009053F6">
      <w:pPr>
        <w:spacing w:after="0" w:line="200" w:lineRule="exact"/>
        <w:rPr>
          <w:sz w:val="20"/>
          <w:szCs w:val="20"/>
        </w:rPr>
      </w:pPr>
    </w:p>
    <w:p w:rsidR="009053F6" w:rsidRDefault="009053F6">
      <w:pPr>
        <w:spacing w:after="0" w:line="200" w:lineRule="exact"/>
        <w:rPr>
          <w:sz w:val="20"/>
          <w:szCs w:val="20"/>
        </w:rPr>
      </w:pPr>
    </w:p>
    <w:p w:rsidR="009053F6" w:rsidRDefault="009053F6">
      <w:pPr>
        <w:spacing w:after="0" w:line="200" w:lineRule="exact"/>
        <w:rPr>
          <w:sz w:val="20"/>
          <w:szCs w:val="20"/>
        </w:rPr>
      </w:pPr>
    </w:p>
    <w:p w:rsidR="009053F6" w:rsidRDefault="00F962E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Chapter 7 goal statements</w:t>
      </w:r>
      <w:bookmarkStart w:id="0" w:name="_GoBack"/>
      <w:bookmarkEnd w:id="0"/>
    </w:p>
    <w:p w:rsidR="009053F6" w:rsidRDefault="009053F6">
      <w:pPr>
        <w:spacing w:after="0" w:line="200" w:lineRule="exact"/>
        <w:rPr>
          <w:sz w:val="20"/>
          <w:szCs w:val="20"/>
        </w:rPr>
      </w:pPr>
    </w:p>
    <w:p w:rsidR="009053F6" w:rsidRDefault="009053F6">
      <w:pPr>
        <w:spacing w:after="0" w:line="200" w:lineRule="exact"/>
        <w:rPr>
          <w:sz w:val="20"/>
          <w:szCs w:val="20"/>
        </w:rPr>
      </w:pPr>
    </w:p>
    <w:p w:rsidR="009053F6" w:rsidRDefault="009053F6">
      <w:pPr>
        <w:spacing w:after="0" w:line="200" w:lineRule="exact"/>
        <w:rPr>
          <w:sz w:val="20"/>
          <w:szCs w:val="20"/>
        </w:rPr>
      </w:pPr>
    </w:p>
    <w:p w:rsidR="009053F6" w:rsidRDefault="009053F6">
      <w:pPr>
        <w:spacing w:before="1" w:after="0" w:line="200" w:lineRule="exact"/>
        <w:rPr>
          <w:sz w:val="20"/>
          <w:szCs w:val="20"/>
        </w:rPr>
      </w:pPr>
    </w:p>
    <w:p w:rsidR="009053F6" w:rsidRDefault="001425AE">
      <w:pPr>
        <w:spacing w:before="28" w:after="0" w:line="279" w:lineRule="auto"/>
        <w:ind w:left="996" w:right="33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I can e</w:t>
      </w:r>
      <w:r w:rsidR="00F962ED">
        <w:rPr>
          <w:rFonts w:ascii="Myriad Pro" w:eastAsia="Myriad Pro" w:hAnsi="Myriad Pro" w:cs="Myriad Pro"/>
          <w:sz w:val="20"/>
          <w:szCs w:val="20"/>
        </w:rPr>
        <w:t>xplain th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a</w:t>
      </w:r>
      <w:r w:rsidR="00F962ED">
        <w:rPr>
          <w:rFonts w:ascii="Myriad Pro" w:eastAsia="Myriad Pro" w:hAnsi="Myriad Pro" w:cs="Myriad Pro"/>
          <w:sz w:val="20"/>
          <w:szCs w:val="20"/>
        </w:rPr>
        <w:t>t some stru</w:t>
      </w:r>
      <w:r w:rsidR="00F962ED">
        <w:rPr>
          <w:rFonts w:ascii="Myriad Pro" w:eastAsia="Myriad Pro" w:hAnsi="Myriad Pro" w:cs="Myriad Pro"/>
          <w:spacing w:val="3"/>
          <w:sz w:val="20"/>
          <w:szCs w:val="20"/>
        </w:rPr>
        <w:t>c</w:t>
      </w:r>
      <w:r w:rsidR="00F962ED">
        <w:rPr>
          <w:rFonts w:ascii="Myriad Pro" w:eastAsia="Myriad Pro" w:hAnsi="Myriad Pro" w:cs="Myriad Pro"/>
          <w:sz w:val="20"/>
          <w:szCs w:val="20"/>
        </w:rPr>
        <w:t>tu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es in the mode</w:t>
      </w:r>
      <w:r w:rsidR="00F962ED">
        <w:rPr>
          <w:rFonts w:ascii="Myriad Pro" w:eastAsia="Myriad Pro" w:hAnsi="Myriad Pro" w:cs="Myriad Pro"/>
          <w:spacing w:val="1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n eu</w:t>
      </w:r>
      <w:r w:rsidR="00F962ED">
        <w:rPr>
          <w:rFonts w:ascii="Myriad Pro" w:eastAsia="Myriad Pro" w:hAnsi="Myriad Pro" w:cs="Myriad Pro"/>
          <w:spacing w:val="4"/>
          <w:sz w:val="20"/>
          <w:szCs w:val="20"/>
        </w:rPr>
        <w:t>k</w:t>
      </w:r>
      <w:r w:rsidR="00F962ED">
        <w:rPr>
          <w:rFonts w:ascii="Myriad Pro" w:eastAsia="Myriad Pro" w:hAnsi="Myriad Pro" w:cs="Myriad Pro"/>
          <w:sz w:val="20"/>
          <w:szCs w:val="20"/>
        </w:rPr>
        <w:t>a</w:t>
      </w:r>
      <w:r w:rsidR="00F962ED">
        <w:rPr>
          <w:rFonts w:ascii="Myriad Pro" w:eastAsia="Myriad Pro" w:hAnsi="Myriad Pro" w:cs="Myriad Pro"/>
          <w:spacing w:val="5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y</w:t>
      </w:r>
      <w:r w:rsidR="00F962ED">
        <w:rPr>
          <w:rFonts w:ascii="Myriad Pro" w:eastAsia="Myriad Pro" w:hAnsi="Myriad Pro" w:cs="Myriad Pro"/>
          <w:sz w:val="20"/>
          <w:szCs w:val="20"/>
        </w:rPr>
        <w:t xml:space="preserve">otic 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c</w:t>
      </w:r>
      <w:r w:rsidR="00F962ED">
        <w:rPr>
          <w:rFonts w:ascii="Myriad Pro" w:eastAsia="Myriad Pro" w:hAnsi="Myriad Pro" w:cs="Myriad Pro"/>
          <w:sz w:val="20"/>
          <w:szCs w:val="20"/>
        </w:rPr>
        <w:t>ell de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v</w:t>
      </w:r>
      <w:r w:rsidR="00F962ED">
        <w:rPr>
          <w:rFonts w:ascii="Myriad Pro" w:eastAsia="Myriad Pro" w:hAnsi="Myriad Pro" w:cs="Myriad Pro"/>
          <w:sz w:val="20"/>
          <w:szCs w:val="20"/>
        </w:rPr>
        <w:t>eloped f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om ea</w:t>
      </w:r>
      <w:r w:rsidR="00F962ED">
        <w:rPr>
          <w:rFonts w:ascii="Myriad Pro" w:eastAsia="Myriad Pro" w:hAnsi="Myriad Pro" w:cs="Myriad Pro"/>
          <w:spacing w:val="1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ly p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o</w:t>
      </w:r>
      <w:r w:rsidR="00F962ED">
        <w:rPr>
          <w:rFonts w:ascii="Myriad Pro" w:eastAsia="Myriad Pro" w:hAnsi="Myriad Pro" w:cs="Myriad Pro"/>
          <w:spacing w:val="4"/>
          <w:sz w:val="20"/>
          <w:szCs w:val="20"/>
        </w:rPr>
        <w:t>k</w:t>
      </w:r>
      <w:r w:rsidR="00F962ED">
        <w:rPr>
          <w:rFonts w:ascii="Myriad Pro" w:eastAsia="Myriad Pro" w:hAnsi="Myriad Pro" w:cs="Myriad Pro"/>
          <w:sz w:val="20"/>
          <w:szCs w:val="20"/>
        </w:rPr>
        <w:t>a</w:t>
      </w:r>
      <w:r w:rsidR="00F962ED">
        <w:rPr>
          <w:rFonts w:ascii="Myriad Pro" w:eastAsia="Myriad Pro" w:hAnsi="Myriad Pro" w:cs="Myriad Pro"/>
          <w:spacing w:val="5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y</w:t>
      </w:r>
      <w:r w:rsidR="00F962ED">
        <w:rPr>
          <w:rFonts w:ascii="Myriad Pro" w:eastAsia="Myriad Pro" w:hAnsi="Myriad Pro" w:cs="Myriad Pro"/>
          <w:sz w:val="20"/>
          <w:szCs w:val="20"/>
        </w:rPr>
        <w:t>o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t</w:t>
      </w:r>
      <w:r w:rsidR="00F962ED">
        <w:rPr>
          <w:rFonts w:ascii="Myriad Pro" w:eastAsia="Myriad Pro" w:hAnsi="Myriad Pro" w:cs="Myriad Pro"/>
          <w:sz w:val="20"/>
          <w:szCs w:val="20"/>
        </w:rPr>
        <w:t>e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s</w:t>
      </w:r>
      <w:r w:rsidR="00F962ED">
        <w:rPr>
          <w:rFonts w:ascii="Myriad Pro" w:eastAsia="Myriad Pro" w:hAnsi="Myriad Pro" w:cs="Myriad Pro"/>
          <w:sz w:val="20"/>
          <w:szCs w:val="20"/>
        </w:rPr>
        <w:t>, such as mi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t</w:t>
      </w:r>
      <w:r w:rsidR="00F962ED">
        <w:rPr>
          <w:rFonts w:ascii="Myriad Pro" w:eastAsia="Myriad Pro" w:hAnsi="Myriad Pro" w:cs="Myriad Pro"/>
          <w:sz w:val="20"/>
          <w:szCs w:val="20"/>
        </w:rPr>
        <w:t>ochond</w:t>
      </w:r>
      <w:r w:rsidR="00F962ED">
        <w:rPr>
          <w:rFonts w:ascii="Myriad Pro" w:eastAsia="Myriad Pro" w:hAnsi="Myriad Pro" w:cs="Myriad Pro"/>
          <w:spacing w:val="1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ia, and in pla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n</w:t>
      </w:r>
      <w:r w:rsidR="00F962ED">
        <w:rPr>
          <w:rFonts w:ascii="Myriad Pro" w:eastAsia="Myriad Pro" w:hAnsi="Myriad Pro" w:cs="Myriad Pro"/>
          <w:sz w:val="20"/>
          <w:szCs w:val="20"/>
        </w:rPr>
        <w:t>t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s</w:t>
      </w:r>
      <w:r w:rsidR="00F962ED">
        <w:rPr>
          <w:rFonts w:ascii="Myriad Pro" w:eastAsia="Myriad Pro" w:hAnsi="Myriad Pro" w:cs="Myriad Pro"/>
          <w:sz w:val="20"/>
          <w:szCs w:val="20"/>
        </w:rPr>
        <w:t>, chlo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oplast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s</w:t>
      </w:r>
      <w:r w:rsidR="00F962ED">
        <w:rPr>
          <w:rFonts w:ascii="Myriad Pro" w:eastAsia="Myriad Pro" w:hAnsi="Myriad Pro" w:cs="Myriad Pro"/>
          <w:sz w:val="20"/>
          <w:szCs w:val="20"/>
        </w:rPr>
        <w:t>.</w:t>
      </w:r>
    </w:p>
    <w:p w:rsidR="001425AE" w:rsidRDefault="001425AE">
      <w:pPr>
        <w:spacing w:after="0" w:line="240" w:lineRule="auto"/>
        <w:ind w:left="996" w:right="-2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9053F6" w:rsidRPr="001425AE" w:rsidRDefault="001425AE">
      <w:pPr>
        <w:spacing w:after="0" w:line="240" w:lineRule="auto"/>
        <w:ind w:left="996" w:right="-20"/>
        <w:rPr>
          <w:rFonts w:ascii="Myriad Pro" w:eastAsia="Myriad Pro" w:hAnsi="Myriad Pro" w:cs="Myriad Pro"/>
          <w:sz w:val="20"/>
          <w:szCs w:val="20"/>
        </w:rPr>
      </w:pPr>
      <w:r w:rsidRPr="001425AE">
        <w:rPr>
          <w:rFonts w:ascii="Myriad Pro" w:eastAsia="Myriad Pro" w:hAnsi="Myriad Pro" w:cs="Myriad Pro"/>
          <w:bCs/>
          <w:sz w:val="20"/>
          <w:szCs w:val="20"/>
        </w:rPr>
        <w:t>I can d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escri</w:t>
      </w:r>
      <w:r w:rsidR="00F962ED" w:rsidRPr="001425AE">
        <w:rPr>
          <w:rFonts w:ascii="Myriad Pro" w:eastAsia="Myriad Pro" w:hAnsi="Myriad Pro" w:cs="Myriad Pro"/>
          <w:bCs/>
          <w:spacing w:val="1"/>
          <w:sz w:val="20"/>
          <w:szCs w:val="20"/>
        </w:rPr>
        <w:t>b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e the st</w:t>
      </w:r>
      <w:r w:rsidR="00F962ED" w:rsidRPr="001425AE">
        <w:rPr>
          <w:rFonts w:ascii="Myriad Pro" w:eastAsia="Myriad Pro" w:hAnsi="Myriad Pro" w:cs="Myriad Pro"/>
          <w:bCs/>
          <w:spacing w:val="-1"/>
          <w:sz w:val="20"/>
          <w:szCs w:val="20"/>
        </w:rPr>
        <w:t>r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u</w:t>
      </w:r>
      <w:r w:rsidR="00F962ED" w:rsidRPr="001425AE">
        <w:rPr>
          <w:rFonts w:ascii="Myriad Pro" w:eastAsia="Myriad Pro" w:hAnsi="Myriad Pro" w:cs="Myriad Pro"/>
          <w:bCs/>
          <w:spacing w:val="3"/>
          <w:sz w:val="20"/>
          <w:szCs w:val="20"/>
        </w:rPr>
        <w:t>c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tu</w:t>
      </w:r>
      <w:r w:rsidR="00F962ED" w:rsidRPr="001425AE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es of vi</w:t>
      </w:r>
      <w:r w:rsidR="00F962ED" w:rsidRPr="001425AE">
        <w:rPr>
          <w:rFonts w:ascii="Myriad Pro" w:eastAsia="Myriad Pro" w:hAnsi="Myriad Pro" w:cs="Myriad Pro"/>
          <w:bCs/>
          <w:spacing w:val="-1"/>
          <w:sz w:val="20"/>
          <w:szCs w:val="20"/>
        </w:rPr>
        <w:t>r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uses and ba</w:t>
      </w:r>
      <w:r w:rsidR="00F962ED" w:rsidRPr="001425AE">
        <w:rPr>
          <w:rFonts w:ascii="Myriad Pro" w:eastAsia="Myriad Pro" w:hAnsi="Myriad Pro" w:cs="Myriad Pro"/>
          <w:bCs/>
          <w:spacing w:val="3"/>
          <w:sz w:val="20"/>
          <w:szCs w:val="20"/>
        </w:rPr>
        <w:t>c</w:t>
      </w:r>
      <w:r w:rsidR="00F962ED" w:rsidRPr="001425AE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eria.</w:t>
      </w:r>
    </w:p>
    <w:p w:rsidR="009053F6" w:rsidRDefault="009053F6">
      <w:pPr>
        <w:spacing w:before="2" w:after="0" w:line="140" w:lineRule="exact"/>
        <w:rPr>
          <w:sz w:val="14"/>
          <w:szCs w:val="14"/>
        </w:rPr>
      </w:pPr>
    </w:p>
    <w:p w:rsidR="009053F6" w:rsidRDefault="009053F6">
      <w:pPr>
        <w:spacing w:after="0" w:line="200" w:lineRule="exact"/>
        <w:rPr>
          <w:sz w:val="20"/>
          <w:szCs w:val="20"/>
        </w:rPr>
      </w:pPr>
    </w:p>
    <w:p w:rsidR="009053F6" w:rsidRDefault="001425AE">
      <w:pPr>
        <w:spacing w:after="0" w:line="279" w:lineRule="auto"/>
        <w:ind w:left="996" w:right="54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pacing w:val="1"/>
          <w:sz w:val="20"/>
          <w:szCs w:val="20"/>
        </w:rPr>
        <w:t>I can r</w:t>
      </w:r>
      <w:r w:rsidR="00F962ED">
        <w:rPr>
          <w:rFonts w:ascii="Myriad Pro" w:eastAsia="Myriad Pro" w:hAnsi="Myriad Pro" w:cs="Myriad Pro"/>
          <w:sz w:val="20"/>
          <w:szCs w:val="20"/>
        </w:rPr>
        <w:t>e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c</w:t>
      </w:r>
      <w:r w:rsidR="00F962ED">
        <w:rPr>
          <w:rFonts w:ascii="Myriad Pro" w:eastAsia="Myriad Pro" w:hAnsi="Myriad Pro" w:cs="Myriad Pro"/>
          <w:sz w:val="20"/>
          <w:szCs w:val="20"/>
        </w:rPr>
        <w:t>o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g</w:t>
      </w:r>
      <w:r w:rsidR="00F962ED">
        <w:rPr>
          <w:rFonts w:ascii="Myriad Pro" w:eastAsia="Myriad Pro" w:hAnsi="Myriad Pro" w:cs="Myriad Pro"/>
          <w:sz w:val="20"/>
          <w:szCs w:val="20"/>
        </w:rPr>
        <w:t>ni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z</w:t>
      </w:r>
      <w:r w:rsidR="00F962ED">
        <w:rPr>
          <w:rFonts w:ascii="Myriad Pro" w:eastAsia="Myriad Pro" w:hAnsi="Myriad Pro" w:cs="Myriad Pro"/>
          <w:sz w:val="20"/>
          <w:szCs w:val="20"/>
        </w:rPr>
        <w:t>e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th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a</w:t>
      </w:r>
      <w:r w:rsidR="00F962ED">
        <w:rPr>
          <w:rFonts w:ascii="Myriad Pro" w:eastAsia="Myriad Pro" w:hAnsi="Myriad Pro" w:cs="Myriad Pro"/>
          <w:sz w:val="20"/>
          <w:szCs w:val="20"/>
        </w:rPr>
        <w:t>t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while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viruses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lack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c</w:t>
      </w:r>
      <w:r w:rsidR="00F962ED">
        <w:rPr>
          <w:rFonts w:ascii="Myriad Pro" w:eastAsia="Myriad Pro" w:hAnsi="Myriad Pro" w:cs="Myriad Pro"/>
          <w:sz w:val="20"/>
          <w:szCs w:val="20"/>
        </w:rPr>
        <w:t>ellular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stru</w:t>
      </w:r>
      <w:r w:rsidR="00F962ED">
        <w:rPr>
          <w:rFonts w:ascii="Myriad Pro" w:eastAsia="Myriad Pro" w:hAnsi="Myriad Pro" w:cs="Myriad Pro"/>
          <w:spacing w:val="3"/>
          <w:sz w:val="20"/>
          <w:szCs w:val="20"/>
        </w:rPr>
        <w:t>c</w:t>
      </w:r>
      <w:r w:rsidR="00F962ED">
        <w:rPr>
          <w:rFonts w:ascii="Myriad Pro" w:eastAsia="Myriad Pro" w:hAnsi="Myriad Pro" w:cs="Myriad Pro"/>
          <w:sz w:val="20"/>
          <w:szCs w:val="20"/>
        </w:rPr>
        <w:t>tu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re</w:t>
      </w:r>
      <w:r w:rsidR="00F962ED">
        <w:rPr>
          <w:rFonts w:ascii="Myriad Pro" w:eastAsia="Myriad Pro" w:hAnsi="Myriad Pro" w:cs="Myriad Pro"/>
          <w:sz w:val="20"/>
          <w:szCs w:val="20"/>
        </w:rPr>
        <w:t>,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they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h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av</w:t>
      </w:r>
      <w:r w:rsidR="00F962ED">
        <w:rPr>
          <w:rFonts w:ascii="Myriad Pro" w:eastAsia="Myriad Pro" w:hAnsi="Myriad Pro" w:cs="Myriad Pro"/>
          <w:sz w:val="20"/>
          <w:szCs w:val="20"/>
        </w:rPr>
        <w:t>e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the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genetic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m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at</w:t>
      </w:r>
      <w:r w:rsidR="00F962ED">
        <w:rPr>
          <w:rFonts w:ascii="Myriad Pro" w:eastAsia="Myriad Pro" w:hAnsi="Myriad Pro" w:cs="Myriad Pro"/>
          <w:sz w:val="20"/>
          <w:szCs w:val="20"/>
        </w:rPr>
        <w:t>e</w:t>
      </w:r>
      <w:r w:rsidR="00F962ED">
        <w:rPr>
          <w:rFonts w:ascii="Myriad Pro" w:eastAsia="Myriad Pro" w:hAnsi="Myriad Pro" w:cs="Myriad Pro"/>
          <w:spacing w:val="1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ial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t</w:t>
      </w:r>
      <w:r w:rsidR="00F962ED">
        <w:rPr>
          <w:rFonts w:ascii="Myriad Pro" w:eastAsia="Myriad Pro" w:hAnsi="Myriad Pro" w:cs="Myriad Pro"/>
          <w:sz w:val="20"/>
          <w:szCs w:val="20"/>
        </w:rPr>
        <w:t>o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i</w:t>
      </w:r>
      <w:r w:rsidR="00F962ED">
        <w:rPr>
          <w:rFonts w:ascii="Myriad Pro" w:eastAsia="Myriad Pro" w:hAnsi="Myriad Pro" w:cs="Myriad Pro"/>
          <w:spacing w:val="-3"/>
          <w:sz w:val="20"/>
          <w:szCs w:val="20"/>
        </w:rPr>
        <w:t>n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v</w:t>
      </w:r>
      <w:r w:rsidR="00F962ED">
        <w:rPr>
          <w:rFonts w:ascii="Myriad Pro" w:eastAsia="Myriad Pro" w:hAnsi="Myriad Pro" w:cs="Myriad Pro"/>
          <w:sz w:val="20"/>
          <w:szCs w:val="20"/>
        </w:rPr>
        <w:t>ade</w:t>
      </w:r>
      <w:r w:rsidR="00F962ED">
        <w:rPr>
          <w:rFonts w:ascii="Myriad Pro" w:eastAsia="Myriad Pro" w:hAnsi="Myriad Pro" w:cs="Myriad Pro"/>
          <w:spacing w:val="10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livi</w:t>
      </w:r>
      <w:r>
        <w:rPr>
          <w:rFonts w:ascii="Myriad Pro" w:eastAsia="Myriad Pro" w:hAnsi="Myriad Pro" w:cs="Myriad Pro"/>
          <w:sz w:val="20"/>
          <w:szCs w:val="20"/>
        </w:rPr>
        <w:t>ng</w:t>
      </w:r>
      <w:r w:rsidR="00F962ED">
        <w:rPr>
          <w:rFonts w:ascii="Myriad Pro" w:eastAsia="Myriad Pro" w:hAnsi="Myriad Pro" w:cs="Myriad Pro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c</w:t>
      </w:r>
      <w:r w:rsidR="00F962ED">
        <w:rPr>
          <w:rFonts w:ascii="Myriad Pro" w:eastAsia="Myriad Pro" w:hAnsi="Myriad Pro" w:cs="Myriad Pro"/>
          <w:sz w:val="20"/>
          <w:szCs w:val="20"/>
        </w:rPr>
        <w:t>ell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s</w:t>
      </w:r>
      <w:r w:rsidR="00F962ED">
        <w:rPr>
          <w:rFonts w:ascii="Myriad Pro" w:eastAsia="Myriad Pro" w:hAnsi="Myriad Pro" w:cs="Myriad Pro"/>
          <w:sz w:val="20"/>
          <w:szCs w:val="20"/>
        </w:rPr>
        <w:t>.</w:t>
      </w:r>
    </w:p>
    <w:p w:rsidR="001425AE" w:rsidRDefault="001425AE">
      <w:pPr>
        <w:spacing w:after="0" w:line="240" w:lineRule="auto"/>
        <w:ind w:left="996" w:right="-20"/>
        <w:rPr>
          <w:rFonts w:ascii="Myriad Pro" w:eastAsia="Myriad Pro" w:hAnsi="Myriad Pro" w:cs="Myriad Pro"/>
          <w:b/>
          <w:bCs/>
          <w:spacing w:val="-4"/>
          <w:sz w:val="20"/>
          <w:szCs w:val="20"/>
        </w:rPr>
      </w:pPr>
    </w:p>
    <w:p w:rsidR="009053F6" w:rsidRDefault="001425AE">
      <w:pPr>
        <w:spacing w:after="0" w:line="240" w:lineRule="auto"/>
        <w:ind w:left="996" w:right="-20"/>
        <w:rPr>
          <w:rFonts w:ascii="Myriad Pro" w:eastAsia="Myriad Pro" w:hAnsi="Myriad Pro" w:cs="Myriad Pro"/>
          <w:sz w:val="20"/>
          <w:szCs w:val="20"/>
        </w:rPr>
      </w:pPr>
      <w:r w:rsidRPr="001425AE">
        <w:rPr>
          <w:rFonts w:ascii="Myriad Pro" w:eastAsia="Myriad Pro" w:hAnsi="Myriad Pro" w:cs="Myriad Pro"/>
          <w:bCs/>
          <w:spacing w:val="-4"/>
          <w:sz w:val="20"/>
          <w:szCs w:val="20"/>
        </w:rPr>
        <w:t>I can c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ompa</w:t>
      </w:r>
      <w:r w:rsidR="00F962ED" w:rsidRPr="001425AE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 xml:space="preserve">e and </w:t>
      </w:r>
      <w:r w:rsidR="00F962ED" w:rsidRPr="001425AE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o</w:t>
      </w:r>
      <w:r w:rsidR="00F962ED" w:rsidRPr="001425AE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t</w:t>
      </w:r>
      <w:r w:rsidR="00F962ED" w:rsidRPr="001425AE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ast pla</w:t>
      </w:r>
      <w:r w:rsidR="00F962ED" w:rsidRPr="001425AE">
        <w:rPr>
          <w:rFonts w:ascii="Myriad Pro" w:eastAsia="Myriad Pro" w:hAnsi="Myriad Pro" w:cs="Myriad Pro"/>
          <w:bCs/>
          <w:spacing w:val="-1"/>
          <w:sz w:val="20"/>
          <w:szCs w:val="20"/>
        </w:rPr>
        <w:t>n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 xml:space="preserve">t and animal </w:t>
      </w:r>
      <w:r w:rsidR="00F962ED" w:rsidRPr="001425AE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ell</w:t>
      </w:r>
      <w:r w:rsidR="00F962ED" w:rsidRPr="001425AE">
        <w:rPr>
          <w:rFonts w:ascii="Myriad Pro" w:eastAsia="Myriad Pro" w:hAnsi="Myriad Pro" w:cs="Myriad Pro"/>
          <w:bCs/>
          <w:spacing w:val="-2"/>
          <w:sz w:val="20"/>
          <w:szCs w:val="20"/>
        </w:rPr>
        <w:t>s</w:t>
      </w:r>
      <w:r w:rsidR="00F962ED">
        <w:rPr>
          <w:rFonts w:ascii="Myriad Pro" w:eastAsia="Myriad Pro" w:hAnsi="Myriad Pro" w:cs="Myriad Pro"/>
          <w:b/>
          <w:bCs/>
          <w:sz w:val="20"/>
          <w:szCs w:val="20"/>
        </w:rPr>
        <w:t>.</w:t>
      </w:r>
    </w:p>
    <w:p w:rsidR="009053F6" w:rsidRDefault="009053F6">
      <w:pPr>
        <w:spacing w:before="2" w:after="0" w:line="140" w:lineRule="exact"/>
        <w:rPr>
          <w:sz w:val="14"/>
          <w:szCs w:val="14"/>
        </w:rPr>
      </w:pPr>
    </w:p>
    <w:p w:rsidR="009053F6" w:rsidRDefault="009053F6">
      <w:pPr>
        <w:spacing w:after="0" w:line="200" w:lineRule="exact"/>
        <w:rPr>
          <w:sz w:val="20"/>
          <w:szCs w:val="20"/>
        </w:rPr>
      </w:pPr>
    </w:p>
    <w:p w:rsidR="009053F6" w:rsidRDefault="001425AE">
      <w:pPr>
        <w:spacing w:after="0" w:line="279" w:lineRule="auto"/>
        <w:ind w:left="996" w:right="38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I can e</w:t>
      </w:r>
      <w:r w:rsidR="00F962ED">
        <w:rPr>
          <w:rFonts w:ascii="Myriad Pro" w:eastAsia="Myriad Pro" w:hAnsi="Myriad Pro" w:cs="Myriad Pro"/>
          <w:sz w:val="20"/>
          <w:szCs w:val="20"/>
        </w:rPr>
        <w:t xml:space="preserve">xplain the 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 xml:space="preserve">ole of 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c</w:t>
      </w:r>
      <w:r w:rsidR="00F962ED">
        <w:rPr>
          <w:rFonts w:ascii="Myriad Pro" w:eastAsia="Myriad Pro" w:hAnsi="Myriad Pro" w:cs="Myriad Pro"/>
          <w:sz w:val="20"/>
          <w:szCs w:val="20"/>
        </w:rPr>
        <w:t>ell memb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anes as a highly sele</w:t>
      </w:r>
      <w:r w:rsidR="00F962ED">
        <w:rPr>
          <w:rFonts w:ascii="Myriad Pro" w:eastAsia="Myriad Pro" w:hAnsi="Myriad Pro" w:cs="Myriad Pro"/>
          <w:spacing w:val="3"/>
          <w:sz w:val="20"/>
          <w:szCs w:val="20"/>
        </w:rPr>
        <w:t>c</w:t>
      </w:r>
      <w:r w:rsidR="00F962ED">
        <w:rPr>
          <w:rFonts w:ascii="Myriad Pro" w:eastAsia="Myriad Pro" w:hAnsi="Myriad Pro" w:cs="Myriad Pro"/>
          <w:sz w:val="20"/>
          <w:szCs w:val="20"/>
        </w:rPr>
        <w:t>ti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v</w:t>
      </w:r>
      <w:r w:rsidR="00F962ED">
        <w:rPr>
          <w:rFonts w:ascii="Myriad Pro" w:eastAsia="Myriad Pro" w:hAnsi="Myriad Pro" w:cs="Myriad Pro"/>
          <w:sz w:val="20"/>
          <w:szCs w:val="20"/>
        </w:rPr>
        <w:t>e ba</w:t>
      </w:r>
      <w:r w:rsidR="00F962ED">
        <w:rPr>
          <w:rFonts w:ascii="Myriad Pro" w:eastAsia="Myriad Pro" w:hAnsi="Myriad Pro" w:cs="Myriad Pro"/>
          <w:spacing w:val="1"/>
          <w:sz w:val="20"/>
          <w:szCs w:val="20"/>
        </w:rPr>
        <w:t>rr</w:t>
      </w:r>
      <w:r w:rsidR="00F962ED">
        <w:rPr>
          <w:rFonts w:ascii="Myriad Pro" w:eastAsia="Myriad Pro" w:hAnsi="Myriad Pro" w:cs="Myriad Pro"/>
          <w:sz w:val="20"/>
          <w:szCs w:val="20"/>
        </w:rPr>
        <w:t>ier (diffusion,</w:t>
      </w:r>
      <w:r w:rsidR="00F962ED">
        <w:rPr>
          <w:rFonts w:ascii="Myriad Pro" w:eastAsia="Myriad Pro" w:hAnsi="Myriad Pro" w:cs="Myriad Pro"/>
          <w:spacing w:val="-8"/>
          <w:sz w:val="20"/>
          <w:szCs w:val="20"/>
        </w:rPr>
        <w:t xml:space="preserve"> </w:t>
      </w:r>
      <w:r w:rsidR="00F962ED">
        <w:rPr>
          <w:rFonts w:ascii="Myriad Pro" w:eastAsia="Myriad Pro" w:hAnsi="Myriad Pro" w:cs="Myriad Pro"/>
          <w:sz w:val="20"/>
          <w:szCs w:val="20"/>
        </w:rPr>
        <w:t>osmosi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s</w:t>
      </w:r>
      <w:r w:rsidR="00F962ED">
        <w:rPr>
          <w:rFonts w:ascii="Myriad Pro" w:eastAsia="Myriad Pro" w:hAnsi="Myriad Pro" w:cs="Myriad Pro"/>
          <w:sz w:val="20"/>
          <w:szCs w:val="20"/>
        </w:rPr>
        <w:t>, and a</w:t>
      </w:r>
      <w:r w:rsidR="00F962ED">
        <w:rPr>
          <w:rFonts w:ascii="Myriad Pro" w:eastAsia="Myriad Pro" w:hAnsi="Myriad Pro" w:cs="Myriad Pro"/>
          <w:spacing w:val="3"/>
          <w:sz w:val="20"/>
          <w:szCs w:val="20"/>
        </w:rPr>
        <w:t>c</w:t>
      </w:r>
      <w:r w:rsidR="00F962ED">
        <w:rPr>
          <w:rFonts w:ascii="Myriad Pro" w:eastAsia="Myriad Pro" w:hAnsi="Myriad Pro" w:cs="Myriad Pro"/>
          <w:sz w:val="20"/>
          <w:szCs w:val="20"/>
        </w:rPr>
        <w:t>ti</w:t>
      </w:r>
      <w:r w:rsidR="00F962ED">
        <w:rPr>
          <w:rFonts w:ascii="Myriad Pro" w:eastAsia="Myriad Pro" w:hAnsi="Myriad Pro" w:cs="Myriad Pro"/>
          <w:spacing w:val="-2"/>
          <w:sz w:val="20"/>
          <w:szCs w:val="20"/>
        </w:rPr>
        <w:t>v</w:t>
      </w:r>
      <w:r w:rsidR="00F962ED">
        <w:rPr>
          <w:rFonts w:ascii="Myriad Pro" w:eastAsia="Myriad Pro" w:hAnsi="Myriad Pro" w:cs="Myriad Pro"/>
          <w:sz w:val="20"/>
          <w:szCs w:val="20"/>
        </w:rPr>
        <w:t>e t</w:t>
      </w:r>
      <w:r w:rsidR="00F962ED">
        <w:rPr>
          <w:rFonts w:ascii="Myriad Pro" w:eastAsia="Myriad Pro" w:hAnsi="Myriad Pro" w:cs="Myriad Pro"/>
          <w:spacing w:val="-1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anspo</w:t>
      </w:r>
      <w:r w:rsidR="00F962ED">
        <w:rPr>
          <w:rFonts w:ascii="Myriad Pro" w:eastAsia="Myriad Pro" w:hAnsi="Myriad Pro" w:cs="Myriad Pro"/>
          <w:spacing w:val="5"/>
          <w:sz w:val="20"/>
          <w:szCs w:val="20"/>
        </w:rPr>
        <w:t>r</w:t>
      </w:r>
      <w:r w:rsidR="00F962ED">
        <w:rPr>
          <w:rFonts w:ascii="Myriad Pro" w:eastAsia="Myriad Pro" w:hAnsi="Myriad Pro" w:cs="Myriad Pro"/>
          <w:sz w:val="20"/>
          <w:szCs w:val="20"/>
        </w:rPr>
        <w:t>t).</w:t>
      </w:r>
    </w:p>
    <w:p w:rsidR="001425AE" w:rsidRDefault="001425AE">
      <w:pPr>
        <w:spacing w:after="0" w:line="240" w:lineRule="auto"/>
        <w:ind w:left="996" w:right="-2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9053F6" w:rsidRPr="001425AE" w:rsidRDefault="001425AE">
      <w:pPr>
        <w:spacing w:after="0" w:line="240" w:lineRule="auto"/>
        <w:ind w:left="996" w:right="-20"/>
        <w:rPr>
          <w:rFonts w:ascii="Myriad Pro" w:eastAsia="Myriad Pro" w:hAnsi="Myriad Pro" w:cs="Myriad Pro"/>
          <w:sz w:val="20"/>
          <w:szCs w:val="20"/>
        </w:rPr>
      </w:pPr>
      <w:r w:rsidRPr="001425AE">
        <w:rPr>
          <w:rFonts w:ascii="Myriad Pro" w:eastAsia="Myriad Pro" w:hAnsi="Myriad Pro" w:cs="Myriad Pro"/>
          <w:bCs/>
          <w:sz w:val="20"/>
          <w:szCs w:val="20"/>
        </w:rPr>
        <w:t>I can r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el</w:t>
      </w:r>
      <w:r w:rsidR="00F962ED" w:rsidRPr="001425AE">
        <w:rPr>
          <w:rFonts w:ascii="Myriad Pro" w:eastAsia="Myriad Pro" w:hAnsi="Myriad Pro" w:cs="Myriad Pro"/>
          <w:bCs/>
          <w:spacing w:val="-2"/>
          <w:sz w:val="20"/>
          <w:szCs w:val="20"/>
        </w:rPr>
        <w:t>a</w:t>
      </w:r>
      <w:r w:rsidR="00F962ED" w:rsidRPr="001425AE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 xml:space="preserve">e </w:t>
      </w:r>
      <w:r w:rsidR="00F962ED" w:rsidRPr="001425AE">
        <w:rPr>
          <w:rFonts w:ascii="Myriad Pro" w:eastAsia="Myriad Pro" w:hAnsi="Myriad Pro" w:cs="Myriad Pro"/>
          <w:bCs/>
          <w:spacing w:val="-2"/>
          <w:sz w:val="20"/>
          <w:szCs w:val="20"/>
        </w:rPr>
        <w:t>c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ell pa</w:t>
      </w:r>
      <w:r w:rsidR="00F962ED" w:rsidRPr="001425AE">
        <w:rPr>
          <w:rFonts w:ascii="Myriad Pro" w:eastAsia="Myriad Pro" w:hAnsi="Myriad Pro" w:cs="Myriad Pro"/>
          <w:bCs/>
          <w:spacing w:val="4"/>
          <w:sz w:val="20"/>
          <w:szCs w:val="20"/>
        </w:rPr>
        <w:t>r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ts/o</w:t>
      </w:r>
      <w:r w:rsidR="00F962ED" w:rsidRPr="001425AE">
        <w:rPr>
          <w:rFonts w:ascii="Myriad Pro" w:eastAsia="Myriad Pro" w:hAnsi="Myriad Pro" w:cs="Myriad Pro"/>
          <w:bCs/>
          <w:spacing w:val="-2"/>
          <w:sz w:val="20"/>
          <w:szCs w:val="20"/>
        </w:rPr>
        <w:t>r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 xml:space="preserve">ganelles </w:t>
      </w:r>
      <w:r w:rsidR="00F962ED" w:rsidRPr="001425AE">
        <w:rPr>
          <w:rFonts w:ascii="Myriad Pro" w:eastAsia="Myriad Pro" w:hAnsi="Myriad Pro" w:cs="Myriad Pro"/>
          <w:bCs/>
          <w:spacing w:val="-1"/>
          <w:sz w:val="20"/>
          <w:szCs w:val="20"/>
        </w:rPr>
        <w:t>t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o their fun</w:t>
      </w:r>
      <w:r w:rsidR="00F962ED" w:rsidRPr="001425AE">
        <w:rPr>
          <w:rFonts w:ascii="Myriad Pro" w:eastAsia="Myriad Pro" w:hAnsi="Myriad Pro" w:cs="Myriad Pro"/>
          <w:bCs/>
          <w:spacing w:val="3"/>
          <w:sz w:val="20"/>
          <w:szCs w:val="20"/>
        </w:rPr>
        <w:t>c</w:t>
      </w:r>
      <w:r w:rsidR="00F962ED" w:rsidRPr="001425AE">
        <w:rPr>
          <w:rFonts w:ascii="Myriad Pro" w:eastAsia="Myriad Pro" w:hAnsi="Myriad Pro" w:cs="Myriad Pro"/>
          <w:bCs/>
          <w:sz w:val="20"/>
          <w:szCs w:val="20"/>
        </w:rPr>
        <w:t>tion.</w:t>
      </w:r>
    </w:p>
    <w:sectPr w:rsidR="009053F6" w:rsidRPr="001425AE">
      <w:pgSz w:w="12240" w:h="15840"/>
      <w:pgMar w:top="148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53F6"/>
    <w:rsid w:val="001425AE"/>
    <w:rsid w:val="009053F6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EF28CDBC-31B8-48B7-8B6F-45994227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Autumn LeaTrea</cp:lastModifiedBy>
  <cp:revision>3</cp:revision>
  <dcterms:created xsi:type="dcterms:W3CDTF">2013-09-23T10:43:00Z</dcterms:created>
  <dcterms:modified xsi:type="dcterms:W3CDTF">2013-09-23T14:47:00Z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LastSaved">
    <vt:filetime>2013-09-23T00:00:00Z</vt:filetime>
  </property>
</Properties>
</file>